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151"/>
        <w:gridCol w:w="1460"/>
        <w:gridCol w:w="7577"/>
      </w:tblGrid>
      <w:tr w:rsidR="00A37043" w:rsidTr="00A37043">
        <w:tc>
          <w:tcPr>
            <w:tcW w:w="1151" w:type="dxa"/>
          </w:tcPr>
          <w:p w:rsidR="00A37043" w:rsidRPr="00035544" w:rsidRDefault="00395A76" w:rsidP="00043151">
            <w:pPr>
              <w:rPr>
                <w:rFonts w:ascii="Calibri" w:hAnsi="Calibri"/>
                <w:b/>
                <w:lang w:val="en-GB"/>
              </w:rPr>
            </w:pPr>
            <w:r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75AC6BD" wp14:editId="608703B8">
                  <wp:extent cx="581025" cy="790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0" w:type="dxa"/>
          </w:tcPr>
          <w:p w:rsidR="00A37043" w:rsidRPr="00035544" w:rsidRDefault="00A37043" w:rsidP="00043151">
            <w:pPr>
              <w:rPr>
                <w:rFonts w:ascii="Calibri" w:hAnsi="Calibri"/>
                <w:b/>
                <w:lang w:val="en-GB"/>
              </w:rPr>
            </w:pPr>
          </w:p>
        </w:tc>
        <w:tc>
          <w:tcPr>
            <w:tcW w:w="7577" w:type="dxa"/>
          </w:tcPr>
          <w:p w:rsidR="00C60771" w:rsidRDefault="00A37043" w:rsidP="00CF6A10">
            <w:pPr>
              <w:spacing w:before="240"/>
              <w:rPr>
                <w:rFonts w:ascii="Calibri" w:hAnsi="Calibri"/>
                <w:b/>
                <w:lang w:val="en-GB"/>
              </w:rPr>
            </w:pPr>
            <w:r w:rsidRPr="004D6373">
              <w:rPr>
                <w:rFonts w:ascii="Calibri" w:hAnsi="Calibri"/>
                <w:b/>
                <w:sz w:val="28"/>
                <w:szCs w:val="28"/>
                <w:lang w:val="en-GB"/>
              </w:rPr>
              <w:t xml:space="preserve">Application for </w:t>
            </w:r>
            <w:r w:rsidR="00CF6A10">
              <w:rPr>
                <w:rFonts w:ascii="Calibri" w:hAnsi="Calibri"/>
                <w:b/>
                <w:sz w:val="28"/>
                <w:szCs w:val="28"/>
                <w:lang w:val="en-GB"/>
              </w:rPr>
              <w:t>Pastoral Support</w:t>
            </w:r>
          </w:p>
          <w:p w:rsidR="00F54A68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  <w:p w:rsidR="00F54A68" w:rsidRPr="00035544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</w:tc>
      </w:tr>
    </w:tbl>
    <w:p w:rsidR="00DC23FB" w:rsidRDefault="00DC23FB" w:rsidP="00352DFE">
      <w:pPr>
        <w:rPr>
          <w:rFonts w:ascii="Calibri" w:hAnsi="Calibri"/>
          <w:sz w:val="22"/>
          <w:lang w:val="en-GB"/>
        </w:rPr>
      </w:pPr>
    </w:p>
    <w:p w:rsidR="00BA5BBB" w:rsidRDefault="00BA5BBB" w:rsidP="00352DFE">
      <w:pPr>
        <w:rPr>
          <w:rFonts w:ascii="Calibri" w:hAnsi="Calibri"/>
          <w:lang w:val="en-GB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8"/>
        <w:gridCol w:w="5038"/>
      </w:tblGrid>
      <w:tr w:rsidR="00C60771" w:rsidTr="00C60771">
        <w:trPr>
          <w:trHeight w:val="868"/>
        </w:trPr>
        <w:tc>
          <w:tcPr>
            <w:tcW w:w="10076" w:type="dxa"/>
            <w:gridSpan w:val="2"/>
            <w:tcBorders>
              <w:bottom w:val="dashed" w:sz="4" w:space="0" w:color="auto"/>
            </w:tcBorders>
          </w:tcPr>
          <w:p w:rsidR="00C60771" w:rsidRPr="00035544" w:rsidRDefault="00C60771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Applicant :</w:t>
            </w:r>
          </w:p>
        </w:tc>
      </w:tr>
      <w:tr w:rsidR="00C60771" w:rsidTr="00C60771">
        <w:trPr>
          <w:trHeight w:val="280"/>
        </w:trPr>
        <w:tc>
          <w:tcPr>
            <w:tcW w:w="10076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C60771" w:rsidRPr="00035544" w:rsidRDefault="00C60771" w:rsidP="00C60771">
            <w:pPr>
              <w:spacing w:after="120"/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lang w:val="en-GB"/>
              </w:rPr>
              <w:t>Minister / Lay</w:t>
            </w:r>
            <w:r w:rsidRPr="00035544">
              <w:rPr>
                <w:rFonts w:ascii="Calibri" w:hAnsi="Calibri"/>
                <w:lang w:val="en-GB"/>
              </w:rPr>
              <w:t xml:space="preserve">   </w:t>
            </w:r>
            <w:r w:rsidR="00CE61AC">
              <w:rPr>
                <w:rFonts w:ascii="Calibri" w:hAnsi="Calibri"/>
                <w:lang w:val="en-GB"/>
              </w:rPr>
              <w:t xml:space="preserve">                                                               </w:t>
            </w:r>
            <w:r w:rsidRPr="00035544">
              <w:rPr>
                <w:rFonts w:ascii="Calibri" w:hAnsi="Calibri"/>
                <w:lang w:val="en-GB"/>
              </w:rPr>
              <w:t xml:space="preserve">Male/Female </w:t>
            </w:r>
            <w:r w:rsidRPr="00035544">
              <w:rPr>
                <w:rFonts w:ascii="Calibri" w:hAnsi="Calibri"/>
                <w:sz w:val="18"/>
                <w:lang w:val="en-GB"/>
              </w:rPr>
              <w:t>(delete as appropriate)</w:t>
            </w:r>
          </w:p>
        </w:tc>
      </w:tr>
      <w:tr w:rsidR="00CE61AC" w:rsidTr="00CB7DCB">
        <w:trPr>
          <w:trHeight w:val="385"/>
        </w:trPr>
        <w:tc>
          <w:tcPr>
            <w:tcW w:w="5038" w:type="dxa"/>
            <w:vMerge w:val="restart"/>
            <w:tcBorders>
              <w:top w:val="dashed" w:sz="4" w:space="0" w:color="auto"/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Address:</w:t>
            </w: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                                          Post Code:</w:t>
            </w: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Tel:</w:t>
            </w:r>
          </w:p>
        </w:tc>
      </w:tr>
      <w:tr w:rsidR="00CE61AC" w:rsidTr="00CB7DCB">
        <w:trPr>
          <w:trHeight w:val="385"/>
        </w:trPr>
        <w:tc>
          <w:tcPr>
            <w:tcW w:w="5038" w:type="dxa"/>
            <w:vMerge/>
            <w:tcBorders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Email:</w:t>
            </w:r>
          </w:p>
        </w:tc>
      </w:tr>
      <w:tr w:rsidR="00CE61AC" w:rsidTr="00CE61AC">
        <w:trPr>
          <w:trHeight w:val="385"/>
        </w:trPr>
        <w:tc>
          <w:tcPr>
            <w:tcW w:w="5038" w:type="dxa"/>
            <w:vMerge/>
            <w:tcBorders>
              <w:bottom w:val="single" w:sz="4" w:space="0" w:color="auto"/>
              <w:right w:val="dashed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5038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</w:tcBorders>
          </w:tcPr>
          <w:p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Date:</w:t>
            </w:r>
          </w:p>
        </w:tc>
      </w:tr>
      <w:tr w:rsidR="00C60771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F6A10" w:rsidRPr="00035544" w:rsidRDefault="00C60771" w:rsidP="00CF6A1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 w:rsidR="00CF6A10" w:rsidRPr="00035544">
              <w:rPr>
                <w:rFonts w:ascii="Calibri" w:hAnsi="Calibri"/>
                <w:lang w:val="en-GB"/>
              </w:rPr>
              <w:t xml:space="preserve"> What is being </w:t>
            </w:r>
            <w:r w:rsidR="00CF6A10">
              <w:rPr>
                <w:rFonts w:ascii="Calibri" w:hAnsi="Calibri"/>
                <w:lang w:val="en-GB"/>
              </w:rPr>
              <w:t>applied</w:t>
            </w:r>
            <w:r w:rsidR="00CF6A10" w:rsidRPr="00035544">
              <w:rPr>
                <w:rFonts w:ascii="Calibri" w:hAnsi="Calibri"/>
                <w:lang w:val="en-GB"/>
              </w:rPr>
              <w:t xml:space="preserve"> for :</w:t>
            </w:r>
          </w:p>
          <w:p w:rsidR="00CF6A10" w:rsidRPr="00636B65" w:rsidRDefault="00CF6A10" w:rsidP="00BE2192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 xml:space="preserve">(Please give a brief description </w:t>
            </w:r>
            <w:r w:rsidR="00BE2192">
              <w:rPr>
                <w:rFonts w:ascii="Calibri" w:hAnsi="Calibri"/>
                <w:sz w:val="20"/>
                <w:lang w:val="en-GB"/>
              </w:rPr>
              <w:t xml:space="preserve">in the case </w:t>
            </w:r>
            <w:r>
              <w:rPr>
                <w:rFonts w:ascii="Calibri" w:hAnsi="Calibri"/>
                <w:sz w:val="20"/>
                <w:lang w:val="en-GB"/>
              </w:rPr>
              <w:t xml:space="preserve">of </w:t>
            </w:r>
            <w:r w:rsidR="00BE2192">
              <w:rPr>
                <w:rFonts w:ascii="Calibri" w:hAnsi="Calibri"/>
                <w:sz w:val="20"/>
                <w:lang w:val="en-GB"/>
              </w:rPr>
              <w:t xml:space="preserve">a </w:t>
            </w:r>
            <w:r>
              <w:rPr>
                <w:rFonts w:ascii="Calibri" w:hAnsi="Calibri"/>
                <w:sz w:val="20"/>
                <w:lang w:val="en-GB"/>
              </w:rPr>
              <w:t>proposed holiday (date, nature of holiday, others in party, total cost)</w:t>
            </w:r>
            <w:r w:rsidR="00BE2192">
              <w:rPr>
                <w:rFonts w:ascii="Calibri" w:hAnsi="Calibri"/>
                <w:sz w:val="20"/>
                <w:lang w:val="en-GB"/>
              </w:rPr>
              <w:t xml:space="preserve"> and how it will fulfil the purpose of being “recuperative”.</w:t>
            </w:r>
            <w:proofErr w:type="spellStart"/>
            <w:r w:rsidR="00BE2192">
              <w:rPr>
                <w:rFonts w:ascii="Calibri" w:hAnsi="Calibri"/>
                <w:sz w:val="20"/>
                <w:lang w:val="en-GB"/>
              </w:rPr>
              <w:t>eg</w:t>
            </w:r>
            <w:proofErr w:type="spellEnd"/>
            <w:r w:rsidR="00BE2192">
              <w:rPr>
                <w:rFonts w:ascii="Calibri" w:hAnsi="Calibri"/>
                <w:sz w:val="20"/>
                <w:lang w:val="en-GB"/>
              </w:rPr>
              <w:t xml:space="preserve">. recovery from an illness/operation or a period of prolonged stress however caused). In the case of </w:t>
            </w:r>
            <w:r w:rsidR="00CE61AC">
              <w:rPr>
                <w:rFonts w:ascii="Calibri" w:hAnsi="Calibri"/>
                <w:sz w:val="20"/>
                <w:lang w:val="en-GB"/>
              </w:rPr>
              <w:t>relief for widow/widower or pastoral support sought</w:t>
            </w:r>
            <w:r>
              <w:rPr>
                <w:rFonts w:ascii="Calibri" w:hAnsi="Calibri"/>
                <w:sz w:val="20"/>
                <w:lang w:val="en-GB"/>
              </w:rPr>
              <w:t xml:space="preserve"> </w:t>
            </w:r>
            <w:r w:rsidR="00BE2192">
              <w:rPr>
                <w:rFonts w:ascii="Calibri" w:hAnsi="Calibri"/>
                <w:sz w:val="20"/>
                <w:lang w:val="en-GB"/>
              </w:rPr>
              <w:t>please provide an explanation.</w:t>
            </w: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:rsidR="00756040" w:rsidRPr="00035544" w:rsidRDefault="00756040" w:rsidP="00C60771">
            <w:pPr>
              <w:rPr>
                <w:rFonts w:ascii="Calibri" w:hAnsi="Calibri"/>
                <w:lang w:val="en-GB"/>
              </w:rPr>
            </w:pPr>
          </w:p>
        </w:tc>
      </w:tr>
      <w:tr w:rsidR="00CE61AC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E61AC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 xml:space="preserve">Have you applied </w:t>
            </w:r>
            <w:r>
              <w:rPr>
                <w:rFonts w:ascii="Calibri" w:hAnsi="Calibri"/>
                <w:lang w:val="en-GB"/>
              </w:rPr>
              <w:t>for other sources of funding? Please give details:</w:t>
            </w:r>
          </w:p>
          <w:p w:rsidR="00CE61AC" w:rsidRDefault="00CE61AC" w:rsidP="00CE61AC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>(Because of the limited nature of the funds it is a help if there is support from a circuit or district benevolence fund and you should also indicate what contribution, if any, you can make yourself</w:t>
            </w:r>
            <w:r w:rsidR="00812703">
              <w:rPr>
                <w:rFonts w:ascii="Calibri" w:hAnsi="Calibri"/>
                <w:sz w:val="20"/>
                <w:lang w:val="en-GB"/>
              </w:rPr>
              <w:t>)</w:t>
            </w:r>
            <w:r>
              <w:rPr>
                <w:rFonts w:ascii="Calibri" w:hAnsi="Calibri"/>
                <w:sz w:val="20"/>
                <w:lang w:val="en-GB"/>
              </w:rPr>
              <w:t>.</w:t>
            </w:r>
          </w:p>
          <w:p w:rsidR="00CE61AC" w:rsidRPr="00636B65" w:rsidRDefault="00CE61AC" w:rsidP="00CE61AC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E61AC" w:rsidTr="00C60771">
        <w:trPr>
          <w:trHeight w:val="853"/>
        </w:trPr>
        <w:tc>
          <w:tcPr>
            <w:tcW w:w="10076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:rsidR="00CE61AC" w:rsidRPr="00035544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 xml:space="preserve">Additional evidence for </w:t>
            </w:r>
            <w:r>
              <w:rPr>
                <w:rFonts w:ascii="Calibri" w:hAnsi="Calibri"/>
                <w:lang w:val="en-GB"/>
              </w:rPr>
              <w:t>application</w:t>
            </w:r>
            <w:r w:rsidRPr="00035544">
              <w:rPr>
                <w:rFonts w:ascii="Calibri" w:hAnsi="Calibri"/>
                <w:lang w:val="en-GB"/>
              </w:rPr>
              <w:t>:</w:t>
            </w: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F6A10" w:rsidTr="00756040">
        <w:trPr>
          <w:trHeight w:val="779"/>
        </w:trPr>
        <w:tc>
          <w:tcPr>
            <w:tcW w:w="5038" w:type="dxa"/>
            <w:tcBorders>
              <w:top w:val="single" w:sz="4" w:space="0" w:color="auto"/>
            </w:tcBorders>
          </w:tcPr>
          <w:p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Total Cost:</w:t>
            </w:r>
          </w:p>
        </w:tc>
        <w:tc>
          <w:tcPr>
            <w:tcW w:w="5038" w:type="dxa"/>
            <w:tcBorders>
              <w:top w:val="single" w:sz="4" w:space="0" w:color="auto"/>
            </w:tcBorders>
          </w:tcPr>
          <w:p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Amount Requested:</w:t>
            </w:r>
          </w:p>
        </w:tc>
      </w:tr>
    </w:tbl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756040" w:rsidRDefault="00756040" w:rsidP="00352DFE">
      <w:pPr>
        <w:rPr>
          <w:rFonts w:ascii="Calibri" w:hAnsi="Calibri"/>
          <w:lang w:val="en-GB"/>
        </w:rPr>
      </w:pPr>
    </w:p>
    <w:p w:rsidR="00395A76" w:rsidRPr="00395A76" w:rsidRDefault="00395A76" w:rsidP="00352DFE">
      <w:pPr>
        <w:rPr>
          <w:rFonts w:ascii="Calibri" w:hAnsi="Calibri"/>
          <w:b/>
          <w:sz w:val="28"/>
          <w:szCs w:val="28"/>
          <w:lang w:val="en-GB"/>
        </w:rPr>
      </w:pPr>
      <w:r w:rsidRPr="00395A76">
        <w:rPr>
          <w:rFonts w:ascii="Calibri" w:hAnsi="Calibri"/>
          <w:b/>
          <w:sz w:val="28"/>
          <w:szCs w:val="28"/>
          <w:lang w:val="en-GB"/>
        </w:rPr>
        <w:t>Supporting Statement</w:t>
      </w:r>
      <w:r w:rsidR="00CE61AC">
        <w:rPr>
          <w:rFonts w:ascii="Calibri" w:hAnsi="Calibri"/>
          <w:b/>
          <w:sz w:val="28"/>
          <w:szCs w:val="28"/>
          <w:lang w:val="en-GB"/>
        </w:rPr>
        <w:t xml:space="preserve"> </w:t>
      </w:r>
      <w:r w:rsidR="009260F6">
        <w:rPr>
          <w:rFonts w:ascii="Calibri" w:hAnsi="Calibri"/>
          <w:b/>
          <w:sz w:val="28"/>
          <w:szCs w:val="28"/>
          <w:lang w:val="en-GB"/>
        </w:rPr>
        <w:t xml:space="preserve">from Circuit </w:t>
      </w:r>
      <w:r w:rsidR="00CE61AC">
        <w:rPr>
          <w:rFonts w:ascii="Calibri" w:hAnsi="Calibri"/>
          <w:b/>
          <w:sz w:val="28"/>
          <w:szCs w:val="28"/>
          <w:lang w:val="en-GB"/>
        </w:rPr>
        <w:t>for District Approval</w:t>
      </w:r>
    </w:p>
    <w:p w:rsidR="00EB758B" w:rsidRDefault="00EB758B" w:rsidP="00352DFE">
      <w:pPr>
        <w:rPr>
          <w:rFonts w:ascii="Calibri" w:hAnsi="Calibr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83"/>
      </w:tblGrid>
      <w:tr w:rsidR="00756040" w:rsidTr="000C1C86">
        <w:trPr>
          <w:trHeight w:val="1019"/>
        </w:trPr>
        <w:tc>
          <w:tcPr>
            <w:tcW w:w="10188" w:type="dxa"/>
            <w:gridSpan w:val="2"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:rsidR="00756040" w:rsidRDefault="00756040" w:rsidP="00756040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75604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Print Name:</w:t>
            </w:r>
          </w:p>
        </w:tc>
        <w:tc>
          <w:tcPr>
            <w:tcW w:w="2283" w:type="dxa"/>
            <w:vMerge w:val="restart"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011FF9" w:rsidRDefault="00011FF9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 :</w:t>
            </w: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Signature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Capacity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</w:tbl>
    <w:p w:rsidR="00EB758B" w:rsidRDefault="00EB758B" w:rsidP="00352DFE">
      <w:pPr>
        <w:rPr>
          <w:rFonts w:ascii="Calibri" w:hAnsi="Calibri"/>
          <w:lang w:val="en-GB"/>
        </w:rPr>
      </w:pPr>
    </w:p>
    <w:p w:rsidR="00CB4758" w:rsidRPr="00812703" w:rsidRDefault="00011FF9" w:rsidP="00CB4758">
      <w:pPr>
        <w:rPr>
          <w:rFonts w:ascii="Calibri" w:hAnsi="Calibri"/>
          <w:b/>
          <w:color w:val="000000" w:themeColor="text1"/>
          <w:sz w:val="28"/>
          <w:lang w:val="en-GB"/>
        </w:rPr>
      </w:pPr>
      <w:r w:rsidRPr="00812703">
        <w:rPr>
          <w:rFonts w:ascii="Calibri" w:hAnsi="Calibri"/>
          <w:b/>
          <w:color w:val="000000" w:themeColor="text1"/>
          <w:sz w:val="28"/>
          <w:lang w:val="en-GB"/>
        </w:rPr>
        <w:t>District</w:t>
      </w:r>
      <w:r w:rsidR="00F13A8A" w:rsidRPr="00812703">
        <w:rPr>
          <w:rFonts w:ascii="Calibri" w:hAnsi="Calibri"/>
          <w:b/>
          <w:color w:val="000000" w:themeColor="text1"/>
          <w:sz w:val="28"/>
          <w:lang w:val="en-GB"/>
        </w:rPr>
        <w:t xml:space="preserve"> </w:t>
      </w:r>
      <w:r w:rsidRPr="00812703">
        <w:rPr>
          <w:rFonts w:ascii="Calibri" w:hAnsi="Calibri"/>
          <w:b/>
          <w:color w:val="000000" w:themeColor="text1"/>
          <w:sz w:val="28"/>
          <w:lang w:val="en-GB"/>
        </w:rPr>
        <w:t>Approval</w:t>
      </w:r>
      <w:r w:rsidR="00CB4758" w:rsidRPr="00812703">
        <w:rPr>
          <w:rFonts w:ascii="Calibri" w:hAnsi="Calibri"/>
          <w:b/>
          <w:color w:val="000000" w:themeColor="text1"/>
          <w:sz w:val="28"/>
          <w:lang w:val="en-GB"/>
        </w:rPr>
        <w:t>:</w:t>
      </w:r>
    </w:p>
    <w:p w:rsidR="00CB4758" w:rsidRPr="00812703" w:rsidRDefault="00CB4758" w:rsidP="00352DFE">
      <w:pPr>
        <w:rPr>
          <w:rFonts w:ascii="Calibri" w:hAnsi="Calibri"/>
          <w:color w:val="000000" w:themeColor="text1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2283"/>
      </w:tblGrid>
      <w:tr w:rsidR="00812703" w:rsidRPr="00812703" w:rsidTr="005D4F7B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Name of District</w:t>
            </w:r>
          </w:p>
        </w:tc>
        <w:tc>
          <w:tcPr>
            <w:tcW w:w="2283" w:type="dxa"/>
            <w:tcBorders>
              <w:bottom w:val="dashed" w:sz="4" w:space="0" w:color="auto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District No:</w:t>
            </w:r>
          </w:p>
        </w:tc>
      </w:tr>
      <w:tr w:rsidR="00812703" w:rsidRPr="00812703" w:rsidTr="005D4F7B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Print Name:</w:t>
            </w:r>
          </w:p>
        </w:tc>
        <w:tc>
          <w:tcPr>
            <w:tcW w:w="2283" w:type="dxa"/>
            <w:tcBorders>
              <w:top w:val="dashed" w:sz="4" w:space="0" w:color="auto"/>
              <w:bottom w:val="nil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Date :</w:t>
            </w:r>
          </w:p>
        </w:tc>
      </w:tr>
      <w:tr w:rsidR="00812703" w:rsidRPr="00812703" w:rsidTr="005D4F7B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Signature of Chair of District: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</w:tc>
      </w:tr>
      <w:tr w:rsidR="00812703" w:rsidRPr="00812703" w:rsidTr="005D4F7B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</w:tc>
        <w:tc>
          <w:tcPr>
            <w:tcW w:w="2283" w:type="dxa"/>
            <w:tcBorders>
              <w:top w:val="nil"/>
            </w:tcBorders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</w:tc>
      </w:tr>
      <w:tr w:rsidR="00812703" w:rsidRPr="00812703" w:rsidTr="005D4F7B">
        <w:trPr>
          <w:trHeight w:val="2083"/>
        </w:trPr>
        <w:tc>
          <w:tcPr>
            <w:tcW w:w="10188" w:type="dxa"/>
            <w:gridSpan w:val="2"/>
          </w:tcPr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812703">
              <w:rPr>
                <w:rFonts w:ascii="Calibri" w:hAnsi="Calibri"/>
                <w:color w:val="000000" w:themeColor="text1"/>
                <w:lang w:val="en-GB"/>
              </w:rPr>
              <w:t>District Comments Regarding the Application</w:t>
            </w: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  <w:p w:rsidR="008B7459" w:rsidRPr="00812703" w:rsidRDefault="008B7459" w:rsidP="005D4F7B">
            <w:pPr>
              <w:rPr>
                <w:rFonts w:ascii="Calibri" w:hAnsi="Calibri"/>
                <w:color w:val="000000" w:themeColor="text1"/>
                <w:lang w:val="en-GB"/>
              </w:rPr>
            </w:pPr>
          </w:p>
        </w:tc>
      </w:tr>
    </w:tbl>
    <w:p w:rsidR="0006504A" w:rsidRDefault="0006504A" w:rsidP="0006504A">
      <w:pPr>
        <w:jc w:val="center"/>
        <w:rPr>
          <w:rFonts w:ascii="Calibri" w:hAnsi="Calibri"/>
          <w:sz w:val="18"/>
          <w:szCs w:val="18"/>
          <w:lang w:val="en-GB"/>
        </w:rPr>
      </w:pPr>
    </w:p>
    <w:p w:rsidR="0006504A" w:rsidRPr="005C2A85" w:rsidRDefault="0006504A" w:rsidP="0006504A">
      <w:pPr>
        <w:jc w:val="center"/>
        <w:rPr>
          <w:rFonts w:ascii="Calibri" w:hAnsi="Calibri"/>
          <w:sz w:val="18"/>
          <w:szCs w:val="18"/>
          <w:lang w:val="en-GB"/>
        </w:rPr>
      </w:pPr>
      <w:r w:rsidRPr="005C2A85">
        <w:rPr>
          <w:rFonts w:ascii="Calibri" w:hAnsi="Calibri"/>
          <w:sz w:val="18"/>
          <w:szCs w:val="18"/>
          <w:lang w:val="en-GB"/>
        </w:rPr>
        <w:t>When completed, please return to:</w:t>
      </w:r>
    </w:p>
    <w:p w:rsidR="0006504A" w:rsidRPr="00FE6357" w:rsidRDefault="0006504A" w:rsidP="0006504A">
      <w:pPr>
        <w:jc w:val="center"/>
        <w:rPr>
          <w:rFonts w:ascii="Calibri" w:hAnsi="Calibri"/>
          <w:b/>
          <w:sz w:val="18"/>
          <w:szCs w:val="18"/>
          <w:lang w:val="en-GB"/>
        </w:rPr>
      </w:pPr>
      <w:bookmarkStart w:id="0" w:name="_GoBack"/>
      <w:bookmarkEnd w:id="0"/>
      <w:r w:rsidRPr="00FE6357">
        <w:rPr>
          <w:rFonts w:ascii="Calibri" w:hAnsi="Calibri"/>
          <w:b/>
          <w:sz w:val="18"/>
          <w:szCs w:val="18"/>
          <w:lang w:val="en-GB"/>
        </w:rPr>
        <w:t>Trustees for Methodist Church Purposes, Central Buildings, Oldham Street, Manchester M1 1JQ</w:t>
      </w:r>
    </w:p>
    <w:p w:rsidR="007C7A42" w:rsidRPr="002C1095" w:rsidRDefault="007C7A42" w:rsidP="00352DFE">
      <w:pPr>
        <w:rPr>
          <w:rFonts w:ascii="Calibri" w:hAnsi="Calibri"/>
          <w:lang w:val="en-GB"/>
        </w:rPr>
      </w:pPr>
    </w:p>
    <w:sectPr w:rsidR="007C7A42" w:rsidRPr="002C1095" w:rsidSect="00DC53DC">
      <w:headerReference w:type="default" r:id="rId10"/>
      <w:footerReference w:type="default" r:id="rId11"/>
      <w:pgSz w:w="12240" w:h="15840" w:code="1"/>
      <w:pgMar w:top="851" w:right="1134" w:bottom="85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544" w:rsidRDefault="00035544">
      <w:r>
        <w:separator/>
      </w:r>
    </w:p>
  </w:endnote>
  <w:endnote w:type="continuationSeparator" w:id="0">
    <w:p w:rsidR="00035544" w:rsidRDefault="0003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459" w:rsidRPr="00812703" w:rsidRDefault="008B7459" w:rsidP="004E51F8">
    <w:pPr>
      <w:pStyle w:val="Footer"/>
      <w:rPr>
        <w:rFonts w:ascii="Calibri" w:hAnsi="Calibri"/>
        <w:i/>
        <w:color w:val="000000" w:themeColor="text1"/>
        <w:sz w:val="20"/>
      </w:rPr>
    </w:pPr>
    <w:r w:rsidRPr="00812703">
      <w:rPr>
        <w:rFonts w:ascii="Calibri" w:hAnsi="Calibri"/>
        <w:i/>
        <w:color w:val="000000" w:themeColor="text1"/>
        <w:sz w:val="20"/>
      </w:rPr>
      <w:t xml:space="preserve">TMCP Finance </w:t>
    </w:r>
    <w:r w:rsidR="00812703">
      <w:rPr>
        <w:rFonts w:ascii="Calibri" w:hAnsi="Calibri"/>
        <w:i/>
        <w:color w:val="000000" w:themeColor="text1"/>
        <w:sz w:val="20"/>
      </w:rPr>
      <w:t xml:space="preserve">May </w:t>
    </w:r>
    <w:r w:rsidRPr="00812703">
      <w:rPr>
        <w:rFonts w:ascii="Calibri" w:hAnsi="Calibri"/>
        <w:i/>
        <w:color w:val="000000" w:themeColor="text1"/>
        <w:sz w:val="20"/>
      </w:rPr>
      <w:t>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544" w:rsidRDefault="00035544">
      <w:r>
        <w:separator/>
      </w:r>
    </w:p>
  </w:footnote>
  <w:footnote w:type="continuationSeparator" w:id="0">
    <w:p w:rsidR="00035544" w:rsidRDefault="00035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98B" w:rsidRPr="00F06C82" w:rsidRDefault="006810FE">
    <w:pPr>
      <w:pStyle w:val="Header"/>
      <w:rPr>
        <w:rFonts w:ascii="Calibri" w:hAnsi="Calibri"/>
        <w:b/>
      </w:rPr>
    </w:pPr>
    <w:r>
      <w:rPr>
        <w:rFonts w:ascii="Calibri" w:hAnsi="Calibri"/>
        <w:b/>
        <w:i/>
        <w:sz w:val="20"/>
        <w:szCs w:val="20"/>
      </w:rPr>
      <w:t xml:space="preserve">TMCP </w:t>
    </w:r>
    <w:r w:rsidR="00756040">
      <w:rPr>
        <w:rFonts w:ascii="Calibri" w:hAnsi="Calibri"/>
        <w:b/>
        <w:i/>
        <w:sz w:val="20"/>
        <w:szCs w:val="20"/>
      </w:rPr>
      <w:t>Application for Pastoral Support</w:t>
    </w:r>
    <w:r w:rsidR="00A01F7C" w:rsidRPr="00F06C82">
      <w:rPr>
        <w:rFonts w:ascii="Calibri" w:hAnsi="Calibri"/>
        <w:b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63E24"/>
    <w:multiLevelType w:val="hybridMultilevel"/>
    <w:tmpl w:val="E5663B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CE7F7B"/>
    <w:multiLevelType w:val="hybridMultilevel"/>
    <w:tmpl w:val="2EDE79E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D107B"/>
    <w:multiLevelType w:val="hybridMultilevel"/>
    <w:tmpl w:val="1EAE7CFE"/>
    <w:lvl w:ilvl="0" w:tplc="33B863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19"/>
    <w:rsid w:val="00011FF9"/>
    <w:rsid w:val="00030B29"/>
    <w:rsid w:val="000332A2"/>
    <w:rsid w:val="00035544"/>
    <w:rsid w:val="000428EC"/>
    <w:rsid w:val="00043151"/>
    <w:rsid w:val="0006504A"/>
    <w:rsid w:val="00083019"/>
    <w:rsid w:val="000B56B0"/>
    <w:rsid w:val="000D3246"/>
    <w:rsid w:val="00105B60"/>
    <w:rsid w:val="0011715D"/>
    <w:rsid w:val="00135DAC"/>
    <w:rsid w:val="00160B73"/>
    <w:rsid w:val="0017498B"/>
    <w:rsid w:val="001F0778"/>
    <w:rsid w:val="0023148B"/>
    <w:rsid w:val="00242915"/>
    <w:rsid w:val="00252487"/>
    <w:rsid w:val="00265A10"/>
    <w:rsid w:val="00274FED"/>
    <w:rsid w:val="002917A3"/>
    <w:rsid w:val="002961B1"/>
    <w:rsid w:val="002A2983"/>
    <w:rsid w:val="002A452B"/>
    <w:rsid w:val="002C1095"/>
    <w:rsid w:val="002C46AA"/>
    <w:rsid w:val="002F0657"/>
    <w:rsid w:val="002F3FC9"/>
    <w:rsid w:val="00302C27"/>
    <w:rsid w:val="00341677"/>
    <w:rsid w:val="00352DFE"/>
    <w:rsid w:val="00382972"/>
    <w:rsid w:val="00395A76"/>
    <w:rsid w:val="003A4EDC"/>
    <w:rsid w:val="003C065F"/>
    <w:rsid w:val="00400A43"/>
    <w:rsid w:val="00422486"/>
    <w:rsid w:val="004374D2"/>
    <w:rsid w:val="004446AE"/>
    <w:rsid w:val="00452420"/>
    <w:rsid w:val="00477A1E"/>
    <w:rsid w:val="004B556A"/>
    <w:rsid w:val="004B5581"/>
    <w:rsid w:val="004C42C0"/>
    <w:rsid w:val="004D6373"/>
    <w:rsid w:val="004E51F8"/>
    <w:rsid w:val="005337EB"/>
    <w:rsid w:val="00571F6F"/>
    <w:rsid w:val="005764C3"/>
    <w:rsid w:val="00580751"/>
    <w:rsid w:val="00583610"/>
    <w:rsid w:val="005D7807"/>
    <w:rsid w:val="005E2CAC"/>
    <w:rsid w:val="00603AC2"/>
    <w:rsid w:val="006226EF"/>
    <w:rsid w:val="00631657"/>
    <w:rsid w:val="00636B65"/>
    <w:rsid w:val="006644C0"/>
    <w:rsid w:val="006810FE"/>
    <w:rsid w:val="00695388"/>
    <w:rsid w:val="006B7E4D"/>
    <w:rsid w:val="006C4637"/>
    <w:rsid w:val="007034E3"/>
    <w:rsid w:val="00756040"/>
    <w:rsid w:val="00762AD6"/>
    <w:rsid w:val="00766851"/>
    <w:rsid w:val="007755EC"/>
    <w:rsid w:val="007A2E68"/>
    <w:rsid w:val="007C7A42"/>
    <w:rsid w:val="007E1EBB"/>
    <w:rsid w:val="00812703"/>
    <w:rsid w:val="00814A92"/>
    <w:rsid w:val="00832D13"/>
    <w:rsid w:val="00862756"/>
    <w:rsid w:val="00862ED8"/>
    <w:rsid w:val="008716D7"/>
    <w:rsid w:val="008932F3"/>
    <w:rsid w:val="008B7459"/>
    <w:rsid w:val="008E19F1"/>
    <w:rsid w:val="008E7556"/>
    <w:rsid w:val="008F2837"/>
    <w:rsid w:val="00903A3B"/>
    <w:rsid w:val="00924D27"/>
    <w:rsid w:val="009260F6"/>
    <w:rsid w:val="00980A54"/>
    <w:rsid w:val="00991E29"/>
    <w:rsid w:val="009E1D08"/>
    <w:rsid w:val="00A01F7C"/>
    <w:rsid w:val="00A37043"/>
    <w:rsid w:val="00A67D70"/>
    <w:rsid w:val="00AE685B"/>
    <w:rsid w:val="00AF2544"/>
    <w:rsid w:val="00B02450"/>
    <w:rsid w:val="00B040F4"/>
    <w:rsid w:val="00B04F04"/>
    <w:rsid w:val="00B928E6"/>
    <w:rsid w:val="00BA1959"/>
    <w:rsid w:val="00BA4DB6"/>
    <w:rsid w:val="00BA5BBB"/>
    <w:rsid w:val="00BD3B88"/>
    <w:rsid w:val="00BD558F"/>
    <w:rsid w:val="00BE2192"/>
    <w:rsid w:val="00BF6F47"/>
    <w:rsid w:val="00C10EF7"/>
    <w:rsid w:val="00C41F94"/>
    <w:rsid w:val="00C60771"/>
    <w:rsid w:val="00C769E3"/>
    <w:rsid w:val="00CA0DED"/>
    <w:rsid w:val="00CB4758"/>
    <w:rsid w:val="00CE61AC"/>
    <w:rsid w:val="00CF6A10"/>
    <w:rsid w:val="00D01336"/>
    <w:rsid w:val="00D238BE"/>
    <w:rsid w:val="00D426BB"/>
    <w:rsid w:val="00D53619"/>
    <w:rsid w:val="00D85614"/>
    <w:rsid w:val="00DB14F0"/>
    <w:rsid w:val="00DC23FB"/>
    <w:rsid w:val="00DC53DC"/>
    <w:rsid w:val="00DD0176"/>
    <w:rsid w:val="00DE751E"/>
    <w:rsid w:val="00E10F49"/>
    <w:rsid w:val="00E641D9"/>
    <w:rsid w:val="00EB758B"/>
    <w:rsid w:val="00F06C82"/>
    <w:rsid w:val="00F13A8A"/>
    <w:rsid w:val="00F1621C"/>
    <w:rsid w:val="00F4771F"/>
    <w:rsid w:val="00F54A68"/>
    <w:rsid w:val="00F63DEB"/>
    <w:rsid w:val="00F91676"/>
    <w:rsid w:val="00FE2BD4"/>
    <w:rsid w:val="00FE6357"/>
    <w:rsid w:val="00FF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D2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A0DED"/>
    <w:pPr>
      <w:keepNext/>
      <w:widowControl w:val="0"/>
      <w:tabs>
        <w:tab w:val="left" w:pos="4147"/>
        <w:tab w:val="decimal" w:pos="5784"/>
        <w:tab w:val="decimal" w:pos="7011"/>
        <w:tab w:val="decimal" w:pos="8238"/>
        <w:tab w:val="decimal" w:pos="9464"/>
      </w:tabs>
      <w:jc w:val="both"/>
      <w:outlineLvl w:val="0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95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932F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2DFE"/>
    <w:rPr>
      <w:color w:val="0000FF"/>
      <w:u w:val="single"/>
    </w:rPr>
  </w:style>
  <w:style w:type="table" w:styleId="TableGrid">
    <w:name w:val="Table Grid"/>
    <w:basedOn w:val="TableNormal"/>
    <w:uiPriority w:val="59"/>
    <w:rsid w:val="00352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3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D2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A0DED"/>
    <w:pPr>
      <w:keepNext/>
      <w:widowControl w:val="0"/>
      <w:tabs>
        <w:tab w:val="left" w:pos="4147"/>
        <w:tab w:val="decimal" w:pos="5784"/>
        <w:tab w:val="decimal" w:pos="7011"/>
        <w:tab w:val="decimal" w:pos="8238"/>
        <w:tab w:val="decimal" w:pos="9464"/>
      </w:tabs>
      <w:jc w:val="both"/>
      <w:outlineLvl w:val="0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A195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932F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2DFE"/>
    <w:rPr>
      <w:color w:val="0000FF"/>
      <w:u w:val="single"/>
    </w:rPr>
  </w:style>
  <w:style w:type="table" w:styleId="TableGrid">
    <w:name w:val="Table Grid"/>
    <w:basedOn w:val="TableNormal"/>
    <w:uiPriority w:val="59"/>
    <w:rsid w:val="00352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3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9C0CA-2E6B-44C2-A5EF-4BC6170BF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APPOINTMENTS FOR 2008-2009</vt:lpstr>
    </vt:vector>
  </TitlesOfParts>
  <Company>Microsoft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APPOINTMENTS FOR 2008-2009</dc:title>
  <dc:creator>David Willie</dc:creator>
  <cp:lastModifiedBy>Martin Attfield</cp:lastModifiedBy>
  <cp:revision>2</cp:revision>
  <cp:lastPrinted>2019-05-21T15:49:00Z</cp:lastPrinted>
  <dcterms:created xsi:type="dcterms:W3CDTF">2019-05-24T10:05:00Z</dcterms:created>
  <dcterms:modified xsi:type="dcterms:W3CDTF">2019-05-24T10:05:00Z</dcterms:modified>
</cp:coreProperties>
</file>